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B" w:rsidRPr="00820B8B" w:rsidRDefault="00820B8B" w:rsidP="00820B8B">
      <w:pPr>
        <w:rPr>
          <w:rFonts w:ascii="Times New Roman" w:hAnsi="Times New Roman" w:cs="Times New Roman"/>
          <w:sz w:val="28"/>
        </w:rPr>
      </w:pPr>
      <w:r w:rsidRPr="00820B8B">
        <w:rPr>
          <w:rFonts w:ascii="Times New Roman" w:hAnsi="Times New Roman" w:cs="Times New Roman"/>
          <w:sz w:val="28"/>
        </w:rPr>
        <w:t>В пункт 4.1 Эффективность образовательной деятельности прикрепить таблицу под названием</w:t>
      </w:r>
      <w:proofErr w:type="gramStart"/>
      <w:r w:rsidRPr="00820B8B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B240A3" w:rsidRDefault="00820B8B" w:rsidP="00820B8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0B8B">
        <w:rPr>
          <w:rFonts w:ascii="Times New Roman" w:hAnsi="Times New Roman" w:cs="Times New Roman"/>
          <w:b/>
          <w:sz w:val="28"/>
        </w:rPr>
        <w:t>Сохранность контингента обучающихся в объединениях ООДО в текущем учебном году</w:t>
      </w:r>
      <w:proofErr w:type="gramEnd"/>
    </w:p>
    <w:tbl>
      <w:tblPr>
        <w:tblStyle w:val="a3"/>
        <w:tblpPr w:leftFromText="180" w:rightFromText="180" w:vertAnchor="page" w:horzAnchor="margin" w:tblpY="2311"/>
        <w:tblW w:w="14454" w:type="dxa"/>
        <w:tblLook w:val="04A0" w:firstRow="1" w:lastRow="0" w:firstColumn="1" w:lastColumn="0" w:noHBand="0" w:noVBand="1"/>
      </w:tblPr>
      <w:tblGrid>
        <w:gridCol w:w="545"/>
        <w:gridCol w:w="6538"/>
        <w:gridCol w:w="7371"/>
      </w:tblGrid>
      <w:tr w:rsidR="00820B8B" w:rsidTr="00820B8B">
        <w:tc>
          <w:tcPr>
            <w:tcW w:w="545" w:type="dxa"/>
          </w:tcPr>
          <w:p w:rsidR="00820B8B" w:rsidRPr="003A560A" w:rsidRDefault="00820B8B" w:rsidP="00820B8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8" w:type="dxa"/>
          </w:tcPr>
          <w:p w:rsidR="00820B8B" w:rsidRPr="003A560A" w:rsidRDefault="00820B8B" w:rsidP="00820B8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10 октября 2024 года</w:t>
            </w:r>
          </w:p>
        </w:tc>
        <w:tc>
          <w:tcPr>
            <w:tcW w:w="7371" w:type="dxa"/>
          </w:tcPr>
          <w:p w:rsidR="00820B8B" w:rsidRPr="003A560A" w:rsidRDefault="00820B8B" w:rsidP="00820B8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A5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31 мая 2025 года</w:t>
            </w:r>
          </w:p>
        </w:tc>
      </w:tr>
      <w:tr w:rsidR="00820B8B" w:rsidTr="00820B8B">
        <w:tc>
          <w:tcPr>
            <w:tcW w:w="545" w:type="dxa"/>
            <w:shd w:val="clear" w:color="auto" w:fill="D9D9D9" w:themeFill="background1" w:themeFillShade="D9"/>
          </w:tcPr>
          <w:p w:rsidR="00820B8B" w:rsidRPr="00933911" w:rsidRDefault="00820B8B" w:rsidP="00820B8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38" w:type="dxa"/>
            <w:shd w:val="clear" w:color="auto" w:fill="D9D9D9" w:themeFill="background1" w:themeFillShade="D9"/>
          </w:tcPr>
          <w:p w:rsidR="00820B8B" w:rsidRPr="00933911" w:rsidRDefault="00820B8B" w:rsidP="00820B8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820B8B" w:rsidRPr="00933911" w:rsidRDefault="00820B8B" w:rsidP="00820B8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0B8B" w:rsidTr="00820B8B">
        <w:tc>
          <w:tcPr>
            <w:tcW w:w="545" w:type="dxa"/>
          </w:tcPr>
          <w:p w:rsidR="00820B8B" w:rsidRDefault="00820B8B" w:rsidP="00820B8B">
            <w:pPr>
              <w:rPr>
                <w:sz w:val="32"/>
                <w:szCs w:val="32"/>
              </w:rPr>
            </w:pPr>
          </w:p>
        </w:tc>
        <w:tc>
          <w:tcPr>
            <w:tcW w:w="6538" w:type="dxa"/>
          </w:tcPr>
          <w:p w:rsidR="00820B8B" w:rsidRDefault="00820B8B" w:rsidP="00820B8B">
            <w:pPr>
              <w:rPr>
                <w:sz w:val="32"/>
                <w:szCs w:val="32"/>
              </w:rPr>
            </w:pPr>
            <w:r w:rsidRPr="00057DA3">
              <w:rPr>
                <w:sz w:val="32"/>
                <w:szCs w:val="32"/>
              </w:rPr>
              <w:t>4282</w:t>
            </w:r>
          </w:p>
        </w:tc>
        <w:tc>
          <w:tcPr>
            <w:tcW w:w="7371" w:type="dxa"/>
          </w:tcPr>
          <w:p w:rsidR="00820B8B" w:rsidRDefault="00820B8B" w:rsidP="00820B8B">
            <w:pPr>
              <w:rPr>
                <w:sz w:val="32"/>
                <w:szCs w:val="32"/>
              </w:rPr>
            </w:pPr>
            <w:r w:rsidRPr="00057DA3">
              <w:rPr>
                <w:sz w:val="32"/>
                <w:szCs w:val="32"/>
              </w:rPr>
              <w:t>4808</w:t>
            </w:r>
          </w:p>
        </w:tc>
      </w:tr>
    </w:tbl>
    <w:p w:rsidR="00820B8B" w:rsidRPr="00820B8B" w:rsidRDefault="00820B8B" w:rsidP="00820B8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820B8B" w:rsidRPr="00820B8B" w:rsidSect="0082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53"/>
    <w:rsid w:val="00820B8B"/>
    <w:rsid w:val="00B240A3"/>
    <w:rsid w:val="00D1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2025-06-10T11:09:00Z</dcterms:created>
  <dcterms:modified xsi:type="dcterms:W3CDTF">2025-06-10T11:11:00Z</dcterms:modified>
</cp:coreProperties>
</file>